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14ED" w14:textId="77777777" w:rsidR="00FE6EE4" w:rsidRDefault="00FE6EE4" w:rsidP="00FE6EE4">
      <w:pPr>
        <w:pStyle w:val="Normaalweb"/>
        <w:spacing w:after="120" w:afterAutospacing="0"/>
        <w:rPr>
          <w:b/>
          <w:bCs/>
        </w:rPr>
      </w:pPr>
      <w:r>
        <w:rPr>
          <w:b/>
          <w:bCs/>
        </w:rPr>
        <w:t>Hoe beleef jij bereikbaarheid in Noordoost-Brabant? Doe mee aan het onderzoek. </w:t>
      </w:r>
    </w:p>
    <w:p w14:paraId="5F55968C" w14:textId="52F425EE" w:rsidR="00FE6EE4" w:rsidRDefault="00FE6EE4" w:rsidP="00FE6EE4">
      <w:pPr>
        <w:pStyle w:val="Normaalweb"/>
        <w:spacing w:after="120" w:afterAutospacing="0"/>
      </w:pPr>
      <w:r>
        <w:t xml:space="preserve">Een goede bereikbaarheid voor iedereen in de regio is belangrijk. De gemeenten in Noordoost-Brabant zijn benieuwd naar hoe bewoners de bereikbaarheid ervaren. Welk vervoermiddel gebruiken ze. Lopen ze bij deze verplaatsingen tegen problemen aan. Wat zijn hun wensen. Royal </w:t>
      </w:r>
      <w:proofErr w:type="spellStart"/>
      <w:r>
        <w:t>HaskoningDHV</w:t>
      </w:r>
      <w:proofErr w:type="spellEnd"/>
      <w:r>
        <w:t xml:space="preserve"> (RHDHV) voert daarom een onderzoek uit. Hiermee willen we zorgen dat iedereen in Noordoost-Brabant een goede bereikbaarheid heeft of krijgt en kan reizen. </w:t>
      </w:r>
    </w:p>
    <w:p w14:paraId="717D5984" w14:textId="7B659B91" w:rsidR="00FE6EE4" w:rsidRPr="008A4805" w:rsidRDefault="00FE6EE4" w:rsidP="00137D0F">
      <w:r>
        <w:t xml:space="preserve">Jouw mening over de bereikbaarheid in de regio Noordoost-Brabant is daarom voor ons belangrijk. Het invullen duurt ongeveer 10 minuten. </w:t>
      </w:r>
      <w:r w:rsidR="008A4805">
        <w:t xml:space="preserve">Je kunt de vragenlijst via deze link invullen: </w:t>
      </w:r>
      <w:hyperlink r:id="rId5" w:history="1">
        <w:r w:rsidR="008A4805" w:rsidRPr="00F016C0">
          <w:rPr>
            <w:rStyle w:val="Hyperlink"/>
            <w:rFonts w:ascii="Calibri" w:hAnsi="Calibri" w:cs="Calibri"/>
            <w:kern w:val="0"/>
            <w:lang w:eastAsia="nl-NL"/>
            <w14:ligatures w14:val="none"/>
          </w:rPr>
          <w:t>https://q.crowdtech.com/bXL9y7SZIU2Ng2kFvtYtmQ</w:t>
        </w:r>
      </w:hyperlink>
      <w:r w:rsidR="008A4805">
        <w:rPr>
          <w:rFonts w:ascii="Calibri" w:hAnsi="Calibri" w:cs="Calibri"/>
          <w:kern w:val="0"/>
          <w:lang w:eastAsia="nl-NL"/>
          <w14:ligatures w14:val="none"/>
        </w:rPr>
        <w:t xml:space="preserve"> </w:t>
      </w:r>
      <w:r w:rsidR="008A4805">
        <w:t xml:space="preserve"> </w:t>
      </w:r>
      <w:r>
        <w:t>Alvast bedankt voor je deelname. </w:t>
      </w:r>
      <w:r w:rsidR="00137D0F">
        <w:t xml:space="preserve"> </w:t>
      </w:r>
    </w:p>
    <w:p w14:paraId="70E002EE" w14:textId="77777777" w:rsidR="00FE6EE4" w:rsidRDefault="00FE6EE4" w:rsidP="00FE6EE4">
      <w:pPr>
        <w:pStyle w:val="Normaalweb"/>
        <w:spacing w:before="0" w:beforeAutospacing="0" w:after="0" w:afterAutospacing="0"/>
      </w:pPr>
      <w:r>
        <w:t xml:space="preserve">Wil je naast het invullen van deze vragenlijst ook deelnemen aan een van de groepsgesprekken over de bereikbaarheid in de regio Noordoost-Brabant? Stuur dan een mailtje naar </w:t>
      </w:r>
      <w:hyperlink r:id="rId6" w:tgtFrame="_blank" w:tooltip="mailto:kaya.voskuil@rhdhv.com" w:history="1">
        <w:r>
          <w:rPr>
            <w:rStyle w:val="Hyperlink"/>
          </w:rPr>
          <w:t>kaya.voskuil@rhdhv.com</w:t>
        </w:r>
      </w:hyperlink>
      <w:r>
        <w:t>.</w:t>
      </w:r>
    </w:p>
    <w:p w14:paraId="5CDD468A" w14:textId="77777777" w:rsidR="00FE6EE4" w:rsidRDefault="00FE6EE4" w:rsidP="00FE6EE4">
      <w:pPr>
        <w:pStyle w:val="Normaalweb"/>
        <w:spacing w:before="0" w:beforeAutospacing="0" w:after="0" w:afterAutospacing="0"/>
      </w:pPr>
      <w:r>
        <w:t>Op basis van de vragenlijst en de groepsgesprekken kunnen er maatregelen getroffen worden om de bereikbaarheid voor iedereen te verbeteren.</w:t>
      </w:r>
    </w:p>
    <w:p w14:paraId="42EEC6B4" w14:textId="77777777" w:rsidR="00B71EB2" w:rsidRDefault="00B71EB2"/>
    <w:p w14:paraId="7CB1779E" w14:textId="530D3497" w:rsidR="00FE6EE4" w:rsidRPr="00FE6EE4" w:rsidRDefault="00FE6EE4" w:rsidP="00FE6E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E6EE4">
        <w:rPr>
          <w:noProof/>
        </w:rPr>
        <w:drawing>
          <wp:inline distT="0" distB="0" distL="0" distR="0" wp14:anchorId="086A9A63" wp14:editId="78334699">
            <wp:extent cx="5731510" cy="38207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016D" w14:textId="77777777" w:rsidR="00FE6EE4" w:rsidRDefault="00FE6EE4"/>
    <w:p w14:paraId="654E4F85" w14:textId="4E994994" w:rsidR="00FE6EE4" w:rsidRPr="00FE6EE4" w:rsidRDefault="00FE6EE4" w:rsidP="00FE6E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E6EE4">
        <w:rPr>
          <w:noProof/>
        </w:rPr>
        <w:lastRenderedPageBreak/>
        <w:drawing>
          <wp:inline distT="0" distB="0" distL="0" distR="0" wp14:anchorId="3C27FE29" wp14:editId="22DB3552">
            <wp:extent cx="5391150" cy="7622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4EBB4" w14:textId="77777777" w:rsidR="00FE6EE4" w:rsidRDefault="00FE6EE4"/>
    <w:p w14:paraId="37D96768" w14:textId="77777777" w:rsidR="00F354D7" w:rsidRDefault="00F354D7"/>
    <w:p w14:paraId="5D403F01" w14:textId="77777777" w:rsidR="00F354D7" w:rsidRDefault="00F354D7"/>
    <w:p w14:paraId="08B2DAAA" w14:textId="77777777" w:rsidR="00F354D7" w:rsidRDefault="00F354D7"/>
    <w:p w14:paraId="451C7AFB" w14:textId="27851CE5" w:rsidR="00F354D7" w:rsidRDefault="0050378F">
      <w:r>
        <w:rPr>
          <w:noProof/>
        </w:rPr>
        <w:lastRenderedPageBreak/>
        <w:drawing>
          <wp:inline distT="0" distB="0" distL="0" distR="0" wp14:anchorId="5985AECB" wp14:editId="489216E5">
            <wp:extent cx="3619500" cy="361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137D0F"/>
    <w:rsid w:val="002528CD"/>
    <w:rsid w:val="00470E68"/>
    <w:rsid w:val="0050378F"/>
    <w:rsid w:val="005C66C6"/>
    <w:rsid w:val="008A4805"/>
    <w:rsid w:val="00962CE9"/>
    <w:rsid w:val="00B71EB2"/>
    <w:rsid w:val="00F354D7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E321"/>
  <w15:chartTrackingRefBased/>
  <w15:docId w15:val="{B5AABF9B-509E-4440-8F0D-E4B2577F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E6EE4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E6EE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ya.voskuil@rhdhv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.crowdtech.com/bXL9y7SZIU2Ng2kFvtYtm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8CEB-9790-4DE2-94D2-C5F67535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1094</Characters>
  <Application>Microsoft Office Word</Application>
  <DocSecurity>0</DocSecurity>
  <Lines>9</Lines>
  <Paragraphs>2</Paragraphs>
  <ScaleCrop>false</ScaleCrop>
  <Company>Royal HaskoningDHV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Voskuil</dc:creator>
  <cp:keywords/>
  <dc:description/>
  <cp:lastModifiedBy>Henk van der Linden</cp:lastModifiedBy>
  <cp:revision>2</cp:revision>
  <dcterms:created xsi:type="dcterms:W3CDTF">2024-06-06T10:14:00Z</dcterms:created>
  <dcterms:modified xsi:type="dcterms:W3CDTF">2024-06-06T10:14:00Z</dcterms:modified>
</cp:coreProperties>
</file>